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proofErr w:type="spellStart"/>
                          <w:r>
                            <w:t>ул.Кремлевская</w:t>
                          </w:r>
                          <w:proofErr w:type="spellEnd"/>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E0072" w:rsidRPr="002E0072" w:rsidRDefault="002E0072" w:rsidP="002E0072">
      <w:pPr>
        <w:overflowPunct/>
        <w:autoSpaceDE/>
        <w:autoSpaceDN/>
        <w:adjustRightInd/>
        <w:textAlignment w:val="auto"/>
        <w:rPr>
          <w:spacing w:val="-3"/>
          <w:sz w:val="24"/>
          <w:szCs w:val="24"/>
        </w:rPr>
      </w:pPr>
      <w:r w:rsidRPr="002E0072">
        <w:rPr>
          <w:spacing w:val="-3"/>
          <w:sz w:val="24"/>
          <w:szCs w:val="24"/>
        </w:rPr>
        <w:t xml:space="preserve">О </w:t>
      </w:r>
      <w:r w:rsidR="009B2519">
        <w:rPr>
          <w:spacing w:val="-3"/>
          <w:sz w:val="24"/>
          <w:szCs w:val="24"/>
        </w:rPr>
        <w:t>наборе в проект</w:t>
      </w:r>
      <w:r w:rsidRPr="002E0072">
        <w:rPr>
          <w:spacing w:val="-3"/>
          <w:sz w:val="24"/>
          <w:szCs w:val="24"/>
        </w:rPr>
        <w:t xml:space="preserve"> «Код будущего»</w:t>
      </w:r>
    </w:p>
    <w:p w:rsidR="00F13024" w:rsidRPr="00132BF2" w:rsidRDefault="002E0072" w:rsidP="001904DD">
      <w:pPr>
        <w:overflowPunct/>
        <w:autoSpaceDE/>
        <w:autoSpaceDN/>
        <w:adjustRightInd/>
        <w:jc w:val="center"/>
        <w:textAlignment w:val="auto"/>
        <w:rPr>
          <w:b/>
          <w:sz w:val="28"/>
          <w:szCs w:val="28"/>
        </w:rPr>
      </w:pPr>
      <w:r w:rsidRPr="002E0072">
        <w:rPr>
          <w:spacing w:val="-3"/>
          <w:sz w:val="24"/>
          <w:szCs w:val="24"/>
        </w:rPr>
        <w:cr/>
      </w:r>
      <w:r w:rsidR="00F13024"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B74526" w:rsidRDefault="00601C70" w:rsidP="00024607">
      <w:pPr>
        <w:overflowPunct/>
        <w:autoSpaceDE/>
        <w:autoSpaceDN/>
        <w:adjustRightInd/>
        <w:spacing w:line="312" w:lineRule="auto"/>
        <w:ind w:firstLine="709"/>
        <w:jc w:val="both"/>
        <w:textAlignment w:val="auto"/>
        <w:rPr>
          <w:sz w:val="28"/>
          <w:szCs w:val="28"/>
          <w:lang w:val="tt-RU"/>
        </w:rPr>
      </w:pPr>
      <w:r>
        <w:rPr>
          <w:sz w:val="28"/>
          <w:szCs w:val="28"/>
          <w:lang w:val="tt-RU"/>
        </w:rPr>
        <w:t xml:space="preserve">В соответствии с </w:t>
      </w:r>
      <w:r w:rsidR="00024607">
        <w:rPr>
          <w:sz w:val="28"/>
          <w:szCs w:val="28"/>
          <w:lang w:val="tt-RU"/>
        </w:rPr>
        <w:t xml:space="preserve">поручением </w:t>
      </w:r>
      <w:r w:rsidR="00024607" w:rsidRPr="00024607">
        <w:rPr>
          <w:sz w:val="28"/>
          <w:szCs w:val="28"/>
          <w:lang w:val="tt-RU"/>
        </w:rPr>
        <w:t>Заместител</w:t>
      </w:r>
      <w:r w:rsidR="00024607">
        <w:rPr>
          <w:sz w:val="28"/>
          <w:szCs w:val="28"/>
          <w:lang w:val="tt-RU"/>
        </w:rPr>
        <w:t>я</w:t>
      </w:r>
      <w:r w:rsidR="00024607" w:rsidRPr="00024607">
        <w:rPr>
          <w:sz w:val="28"/>
          <w:szCs w:val="28"/>
          <w:lang w:val="tt-RU"/>
        </w:rPr>
        <w:t xml:space="preserve"> Премьер-министра Республики Татарстан –</w:t>
      </w:r>
      <w:r w:rsidR="00024607">
        <w:rPr>
          <w:sz w:val="28"/>
          <w:szCs w:val="28"/>
          <w:lang w:val="tt-RU"/>
        </w:rPr>
        <w:t xml:space="preserve"> </w:t>
      </w:r>
      <w:r w:rsidR="00024607" w:rsidRPr="00024607">
        <w:rPr>
          <w:sz w:val="28"/>
          <w:szCs w:val="28"/>
          <w:lang w:val="tt-RU"/>
        </w:rPr>
        <w:t>Руководител</w:t>
      </w:r>
      <w:r w:rsidR="00024607">
        <w:rPr>
          <w:sz w:val="28"/>
          <w:szCs w:val="28"/>
          <w:lang w:val="tt-RU"/>
        </w:rPr>
        <w:t>я</w:t>
      </w:r>
      <w:r w:rsidR="00024607" w:rsidRPr="00024607">
        <w:rPr>
          <w:sz w:val="28"/>
          <w:szCs w:val="28"/>
          <w:lang w:val="tt-RU"/>
        </w:rPr>
        <w:t xml:space="preserve"> Аппарата Кабинета Министров Республики Татарстан</w:t>
      </w:r>
      <w:r w:rsidR="00024607">
        <w:rPr>
          <w:sz w:val="28"/>
          <w:szCs w:val="28"/>
          <w:lang w:val="tt-RU"/>
        </w:rPr>
        <w:t xml:space="preserve"> </w:t>
      </w:r>
      <w:r w:rsidR="00024607" w:rsidRPr="00024607">
        <w:rPr>
          <w:sz w:val="28"/>
          <w:szCs w:val="28"/>
          <w:lang w:val="tt-RU"/>
        </w:rPr>
        <w:t>Ш.Х.Гафаров</w:t>
      </w:r>
      <w:r w:rsidR="00024607">
        <w:rPr>
          <w:sz w:val="28"/>
          <w:szCs w:val="28"/>
          <w:lang w:val="tt-RU"/>
        </w:rPr>
        <w:t>а</w:t>
      </w:r>
      <w:r w:rsidR="00024607" w:rsidRPr="00024607">
        <w:rPr>
          <w:sz w:val="28"/>
          <w:szCs w:val="28"/>
          <w:lang w:val="tt-RU"/>
        </w:rPr>
        <w:t xml:space="preserve"> от </w:t>
      </w:r>
      <w:r w:rsidR="00366544">
        <w:rPr>
          <w:sz w:val="28"/>
          <w:szCs w:val="28"/>
          <w:lang w:val="tt-RU"/>
        </w:rPr>
        <w:t>29.07</w:t>
      </w:r>
      <w:r w:rsidR="00024607" w:rsidRPr="00024607">
        <w:rPr>
          <w:sz w:val="28"/>
          <w:szCs w:val="28"/>
          <w:lang w:val="tt-RU"/>
        </w:rPr>
        <w:t xml:space="preserve">.2023 </w:t>
      </w:r>
      <w:r w:rsidR="00366544">
        <w:rPr>
          <w:sz w:val="28"/>
          <w:szCs w:val="28"/>
          <w:lang w:val="tt-RU"/>
        </w:rPr>
        <w:t>43455</w:t>
      </w:r>
      <w:r w:rsidR="00024607" w:rsidRPr="00024607">
        <w:rPr>
          <w:sz w:val="28"/>
          <w:szCs w:val="28"/>
          <w:lang w:val="tt-RU"/>
        </w:rPr>
        <w:t xml:space="preserve">-ШГ </w:t>
      </w:r>
      <w:r w:rsidR="00945E70">
        <w:rPr>
          <w:sz w:val="28"/>
          <w:szCs w:val="28"/>
          <w:lang w:val="tt-RU"/>
        </w:rPr>
        <w:t>по</w:t>
      </w:r>
      <w:r w:rsidR="00024607">
        <w:rPr>
          <w:sz w:val="28"/>
          <w:szCs w:val="28"/>
          <w:lang w:val="tt-RU"/>
        </w:rPr>
        <w:t xml:space="preserve"> </w:t>
      </w:r>
      <w:r>
        <w:rPr>
          <w:sz w:val="28"/>
          <w:szCs w:val="28"/>
          <w:lang w:val="tt-RU"/>
        </w:rPr>
        <w:t>письм</w:t>
      </w:r>
      <w:r w:rsidR="00024607">
        <w:rPr>
          <w:sz w:val="28"/>
          <w:szCs w:val="28"/>
          <w:lang w:val="tt-RU"/>
        </w:rPr>
        <w:t>у</w:t>
      </w:r>
      <w:r>
        <w:rPr>
          <w:sz w:val="28"/>
          <w:szCs w:val="28"/>
          <w:lang w:val="tt-RU"/>
        </w:rPr>
        <w:t xml:space="preserve"> </w:t>
      </w:r>
      <w:r w:rsidRPr="00601C70">
        <w:rPr>
          <w:sz w:val="28"/>
          <w:szCs w:val="28"/>
          <w:lang w:val="tt-RU"/>
        </w:rPr>
        <w:t>Министерств</w:t>
      </w:r>
      <w:r>
        <w:rPr>
          <w:sz w:val="28"/>
          <w:szCs w:val="28"/>
          <w:lang w:val="tt-RU"/>
        </w:rPr>
        <w:t>а</w:t>
      </w:r>
      <w:r w:rsidRPr="00601C70">
        <w:rPr>
          <w:sz w:val="28"/>
          <w:szCs w:val="28"/>
          <w:lang w:val="tt-RU"/>
        </w:rPr>
        <w:t xml:space="preserve"> цифрового развития, связи и массовых коммуникаций Российской Федерации</w:t>
      </w:r>
      <w:r w:rsidR="00024607">
        <w:rPr>
          <w:sz w:val="28"/>
          <w:szCs w:val="28"/>
          <w:lang w:val="tt-RU"/>
        </w:rPr>
        <w:t xml:space="preserve"> </w:t>
      </w:r>
      <w:r>
        <w:rPr>
          <w:sz w:val="28"/>
          <w:szCs w:val="28"/>
          <w:lang w:val="tt-RU"/>
        </w:rPr>
        <w:t xml:space="preserve">от </w:t>
      </w:r>
      <w:r w:rsidR="00366544">
        <w:rPr>
          <w:sz w:val="28"/>
          <w:szCs w:val="28"/>
          <w:lang w:val="tt-RU"/>
        </w:rPr>
        <w:t>27.07</w:t>
      </w:r>
      <w:r>
        <w:rPr>
          <w:sz w:val="28"/>
          <w:szCs w:val="28"/>
          <w:lang w:val="tt-RU"/>
        </w:rPr>
        <w:t xml:space="preserve">.2023 </w:t>
      </w:r>
      <w:r w:rsidR="00945E70">
        <w:rPr>
          <w:sz w:val="28"/>
          <w:szCs w:val="28"/>
          <w:lang w:val="tt-RU"/>
        </w:rPr>
        <w:t xml:space="preserve">                               </w:t>
      </w:r>
      <w:r>
        <w:rPr>
          <w:sz w:val="28"/>
          <w:szCs w:val="28"/>
          <w:lang w:val="tt-RU"/>
        </w:rPr>
        <w:t xml:space="preserve">№ </w:t>
      </w:r>
      <w:r w:rsidR="00366544" w:rsidRPr="00366544">
        <w:rPr>
          <w:sz w:val="28"/>
          <w:szCs w:val="28"/>
          <w:lang w:val="tt-RU"/>
        </w:rPr>
        <w:t>МШ-П18-070-210788</w:t>
      </w:r>
      <w:r w:rsidR="00366544">
        <w:rPr>
          <w:sz w:val="28"/>
          <w:szCs w:val="28"/>
          <w:lang w:val="tt-RU"/>
        </w:rPr>
        <w:t xml:space="preserve"> </w:t>
      </w:r>
      <w:r w:rsidR="00A92F44">
        <w:rPr>
          <w:sz w:val="28"/>
          <w:szCs w:val="28"/>
          <w:lang w:val="tt-RU"/>
        </w:rPr>
        <w:t>Министерство образовани</w:t>
      </w:r>
      <w:r w:rsidR="00EF6D6E">
        <w:rPr>
          <w:sz w:val="28"/>
          <w:szCs w:val="28"/>
          <w:lang w:val="tt-RU"/>
        </w:rPr>
        <w:t xml:space="preserve">я и науки Республики Татарстан </w:t>
      </w:r>
      <w:r w:rsidR="00B74526">
        <w:rPr>
          <w:sz w:val="28"/>
          <w:szCs w:val="28"/>
          <w:lang w:val="tt-RU"/>
        </w:rPr>
        <w:t>сообщает следующее.</w:t>
      </w:r>
    </w:p>
    <w:p w:rsidR="00024607" w:rsidRPr="00024607" w:rsidRDefault="00024607" w:rsidP="00366544">
      <w:pPr>
        <w:overflowPunct/>
        <w:autoSpaceDE/>
        <w:autoSpaceDN/>
        <w:adjustRightInd/>
        <w:spacing w:line="312" w:lineRule="auto"/>
        <w:ind w:firstLine="709"/>
        <w:jc w:val="both"/>
        <w:textAlignment w:val="auto"/>
        <w:rPr>
          <w:sz w:val="28"/>
          <w:szCs w:val="28"/>
          <w:lang w:val="tt-RU"/>
        </w:rPr>
      </w:pPr>
      <w:r w:rsidRPr="00024607">
        <w:rPr>
          <w:sz w:val="28"/>
          <w:szCs w:val="28"/>
        </w:rPr>
        <w:t>В рамках проекта «Код будущего» федерального проекта «Развитие кадрового потенциала ИТ-отрасли» национальной программы «Цифровая экономика Российской Федерации» обучающимся по образовательным программам основного общего и среднего общего образования с 8 по 11 класс</w:t>
      </w:r>
      <w:r w:rsidR="00366544">
        <w:rPr>
          <w:sz w:val="28"/>
          <w:szCs w:val="28"/>
        </w:rPr>
        <w:t xml:space="preserve">, а также </w:t>
      </w:r>
      <w:r w:rsidR="00366544" w:rsidRPr="00366544">
        <w:rPr>
          <w:sz w:val="28"/>
          <w:szCs w:val="28"/>
        </w:rPr>
        <w:t>обучающи</w:t>
      </w:r>
      <w:r w:rsidR="00366544">
        <w:rPr>
          <w:sz w:val="28"/>
          <w:szCs w:val="28"/>
        </w:rPr>
        <w:t>м</w:t>
      </w:r>
      <w:r w:rsidR="00366544" w:rsidRPr="00366544">
        <w:rPr>
          <w:sz w:val="28"/>
          <w:szCs w:val="28"/>
        </w:rPr>
        <w:t>ся по программам среднего профессионального</w:t>
      </w:r>
      <w:r w:rsidR="00366544">
        <w:rPr>
          <w:sz w:val="28"/>
          <w:szCs w:val="28"/>
        </w:rPr>
        <w:t xml:space="preserve"> </w:t>
      </w:r>
      <w:r w:rsidR="00366544" w:rsidRPr="00366544">
        <w:rPr>
          <w:sz w:val="28"/>
          <w:szCs w:val="28"/>
        </w:rPr>
        <w:t>образования</w:t>
      </w:r>
      <w:r w:rsidR="00366544">
        <w:rPr>
          <w:sz w:val="28"/>
          <w:szCs w:val="28"/>
        </w:rPr>
        <w:t xml:space="preserve"> </w:t>
      </w:r>
      <w:r w:rsidRPr="00024607">
        <w:rPr>
          <w:sz w:val="28"/>
          <w:szCs w:val="28"/>
        </w:rPr>
        <w:t>предоставлена возможность бесплатно пройти двухлетний курс обучения современным языкам программирования.</w:t>
      </w:r>
    </w:p>
    <w:p w:rsidR="00ED0BB6" w:rsidRDefault="00366544" w:rsidP="00366544">
      <w:pPr>
        <w:overflowPunct/>
        <w:autoSpaceDE/>
        <w:autoSpaceDN/>
        <w:adjustRightInd/>
        <w:spacing w:line="312" w:lineRule="auto"/>
        <w:ind w:firstLine="709"/>
        <w:jc w:val="both"/>
        <w:textAlignment w:val="auto"/>
        <w:rPr>
          <w:sz w:val="28"/>
          <w:szCs w:val="28"/>
        </w:rPr>
      </w:pPr>
      <w:r w:rsidRPr="00366544">
        <w:rPr>
          <w:sz w:val="28"/>
          <w:szCs w:val="28"/>
        </w:rPr>
        <w:t>Набор участников проекта «Код будущего» на 2023 – 2024 учебный год</w:t>
      </w:r>
      <w:r>
        <w:rPr>
          <w:sz w:val="28"/>
          <w:szCs w:val="28"/>
        </w:rPr>
        <w:t xml:space="preserve"> </w:t>
      </w:r>
      <w:r w:rsidRPr="00366544">
        <w:rPr>
          <w:sz w:val="28"/>
          <w:szCs w:val="28"/>
        </w:rPr>
        <w:t>стартовал 26 июля 2023 г</w:t>
      </w:r>
      <w:r w:rsidR="00ED0BB6">
        <w:rPr>
          <w:sz w:val="28"/>
          <w:szCs w:val="28"/>
        </w:rPr>
        <w:t>.</w:t>
      </w:r>
      <w:r w:rsidRPr="00366544">
        <w:rPr>
          <w:sz w:val="28"/>
          <w:szCs w:val="28"/>
        </w:rPr>
        <w:t xml:space="preserve"> на Едином портале государственных и муниципальных</w:t>
      </w:r>
      <w:r>
        <w:rPr>
          <w:sz w:val="28"/>
          <w:szCs w:val="28"/>
        </w:rPr>
        <w:t xml:space="preserve"> </w:t>
      </w:r>
      <w:r w:rsidRPr="00366544">
        <w:rPr>
          <w:sz w:val="28"/>
          <w:szCs w:val="28"/>
        </w:rPr>
        <w:t xml:space="preserve">услуг (функций) (ЕПГУ). </w:t>
      </w:r>
    </w:p>
    <w:p w:rsidR="00ED0BB6" w:rsidRDefault="00366544" w:rsidP="00366544">
      <w:pPr>
        <w:overflowPunct/>
        <w:autoSpaceDE/>
        <w:autoSpaceDN/>
        <w:adjustRightInd/>
        <w:spacing w:line="312" w:lineRule="auto"/>
        <w:ind w:firstLine="709"/>
        <w:jc w:val="both"/>
        <w:textAlignment w:val="auto"/>
        <w:rPr>
          <w:sz w:val="28"/>
          <w:szCs w:val="28"/>
        </w:rPr>
      </w:pPr>
      <w:r w:rsidRPr="00366544">
        <w:rPr>
          <w:sz w:val="28"/>
          <w:szCs w:val="28"/>
        </w:rPr>
        <w:t>Подать заявление на участие в проекте «Код будущего» может как</w:t>
      </w:r>
      <w:r>
        <w:rPr>
          <w:sz w:val="28"/>
          <w:szCs w:val="28"/>
        </w:rPr>
        <w:t xml:space="preserve"> </w:t>
      </w:r>
      <w:r w:rsidRPr="00366544">
        <w:rPr>
          <w:sz w:val="28"/>
          <w:szCs w:val="28"/>
        </w:rPr>
        <w:t>обучающийся, так и его родитель (законный представитель). Для этого необходимо</w:t>
      </w:r>
      <w:r>
        <w:rPr>
          <w:sz w:val="28"/>
          <w:szCs w:val="28"/>
        </w:rPr>
        <w:t xml:space="preserve"> </w:t>
      </w:r>
      <w:r w:rsidRPr="00366544">
        <w:rPr>
          <w:sz w:val="28"/>
          <w:szCs w:val="28"/>
        </w:rPr>
        <w:t>иметь паспорт гражданина Российской Федерации и подтвержденную учетную</w:t>
      </w:r>
      <w:r>
        <w:rPr>
          <w:sz w:val="28"/>
          <w:szCs w:val="28"/>
        </w:rPr>
        <w:t xml:space="preserve"> </w:t>
      </w:r>
      <w:r w:rsidRPr="00366544">
        <w:rPr>
          <w:sz w:val="28"/>
          <w:szCs w:val="28"/>
        </w:rPr>
        <w:t>запись на ЕПГУ.</w:t>
      </w:r>
      <w:r w:rsidR="00ED0BB6" w:rsidRPr="00ED0BB6">
        <w:rPr>
          <w:sz w:val="28"/>
          <w:szCs w:val="28"/>
        </w:rPr>
        <w:t xml:space="preserve"> </w:t>
      </w:r>
    </w:p>
    <w:p w:rsidR="00ED0BB6" w:rsidRDefault="00ED0BB6" w:rsidP="00366544">
      <w:pPr>
        <w:overflowPunct/>
        <w:autoSpaceDE/>
        <w:autoSpaceDN/>
        <w:adjustRightInd/>
        <w:spacing w:line="312" w:lineRule="auto"/>
        <w:ind w:firstLine="709"/>
        <w:jc w:val="both"/>
        <w:textAlignment w:val="auto"/>
        <w:rPr>
          <w:sz w:val="28"/>
          <w:szCs w:val="28"/>
        </w:rPr>
      </w:pPr>
      <w:r w:rsidRPr="00366544">
        <w:rPr>
          <w:sz w:val="28"/>
          <w:szCs w:val="28"/>
        </w:rPr>
        <w:lastRenderedPageBreak/>
        <w:t>Обучение нач</w:t>
      </w:r>
      <w:r>
        <w:rPr>
          <w:sz w:val="28"/>
          <w:szCs w:val="28"/>
        </w:rPr>
        <w:t xml:space="preserve">нется </w:t>
      </w:r>
      <w:r w:rsidRPr="00366544">
        <w:rPr>
          <w:sz w:val="28"/>
          <w:szCs w:val="28"/>
        </w:rPr>
        <w:t>в сентябре – октябре 2023 г</w:t>
      </w:r>
      <w:r>
        <w:rPr>
          <w:sz w:val="28"/>
          <w:szCs w:val="28"/>
        </w:rPr>
        <w:t xml:space="preserve">. </w:t>
      </w:r>
      <w:r w:rsidR="00267FF4">
        <w:rPr>
          <w:sz w:val="28"/>
          <w:szCs w:val="28"/>
        </w:rPr>
        <w:t xml:space="preserve">С подробной информацией </w:t>
      </w:r>
      <w:r w:rsidR="00DA18BD">
        <w:rPr>
          <w:sz w:val="28"/>
          <w:szCs w:val="28"/>
        </w:rPr>
        <w:t xml:space="preserve">о наборе </w:t>
      </w:r>
      <w:r w:rsidR="00267FF4">
        <w:rPr>
          <w:sz w:val="28"/>
          <w:szCs w:val="28"/>
        </w:rPr>
        <w:t xml:space="preserve">можно ознакомиться </w:t>
      </w:r>
      <w:r w:rsidR="00267FF4" w:rsidRPr="00366544">
        <w:rPr>
          <w:sz w:val="28"/>
          <w:szCs w:val="28"/>
        </w:rPr>
        <w:t xml:space="preserve">по ссылке </w:t>
      </w:r>
      <w:r w:rsidR="00267FF4" w:rsidRPr="00AD21B3">
        <w:rPr>
          <w:sz w:val="28"/>
          <w:szCs w:val="28"/>
        </w:rPr>
        <w:t>https://futurecode.ru/media</w:t>
      </w:r>
      <w:r w:rsidR="00267FF4">
        <w:rPr>
          <w:sz w:val="28"/>
          <w:szCs w:val="28"/>
        </w:rPr>
        <w:t>.</w:t>
      </w:r>
    </w:p>
    <w:p w:rsidR="00B74526" w:rsidRDefault="00B74526" w:rsidP="00366544">
      <w:pPr>
        <w:overflowPunct/>
        <w:autoSpaceDE/>
        <w:autoSpaceDN/>
        <w:adjustRightInd/>
        <w:spacing w:line="312" w:lineRule="auto"/>
        <w:ind w:firstLine="709"/>
        <w:jc w:val="both"/>
        <w:textAlignment w:val="auto"/>
        <w:rPr>
          <w:sz w:val="28"/>
          <w:szCs w:val="28"/>
        </w:rPr>
      </w:pPr>
      <w:r>
        <w:rPr>
          <w:sz w:val="28"/>
          <w:szCs w:val="28"/>
        </w:rPr>
        <w:t xml:space="preserve">Просим </w:t>
      </w:r>
      <w:r w:rsidR="0069136E">
        <w:rPr>
          <w:sz w:val="28"/>
          <w:szCs w:val="28"/>
        </w:rPr>
        <w:t xml:space="preserve">вас </w:t>
      </w:r>
      <w:r w:rsidR="00D7134B">
        <w:rPr>
          <w:sz w:val="28"/>
          <w:szCs w:val="28"/>
        </w:rPr>
        <w:t xml:space="preserve">до 20 августа 2023 г. </w:t>
      </w:r>
      <w:bookmarkStart w:id="0" w:name="_GoBack"/>
      <w:bookmarkEnd w:id="0"/>
      <w:r>
        <w:rPr>
          <w:sz w:val="28"/>
          <w:szCs w:val="28"/>
        </w:rPr>
        <w:t xml:space="preserve">довести </w:t>
      </w:r>
      <w:r w:rsidR="00267FF4">
        <w:rPr>
          <w:sz w:val="28"/>
          <w:szCs w:val="28"/>
        </w:rPr>
        <w:t xml:space="preserve">информацию </w:t>
      </w:r>
      <w:r w:rsidR="00267FF4" w:rsidRPr="00601C70">
        <w:rPr>
          <w:sz w:val="28"/>
          <w:szCs w:val="28"/>
        </w:rPr>
        <w:t xml:space="preserve">об условиях набора </w:t>
      </w:r>
      <w:r w:rsidR="00267FF4">
        <w:rPr>
          <w:sz w:val="28"/>
          <w:szCs w:val="28"/>
        </w:rPr>
        <w:t>до обучающихся и их родителей</w:t>
      </w:r>
      <w:r w:rsidR="00267FF4">
        <w:rPr>
          <w:sz w:val="28"/>
          <w:szCs w:val="28"/>
        </w:rPr>
        <w:t xml:space="preserve">, </w:t>
      </w:r>
      <w:r>
        <w:rPr>
          <w:sz w:val="28"/>
          <w:szCs w:val="28"/>
        </w:rPr>
        <w:t>информацию</w:t>
      </w:r>
      <w:r w:rsidR="00601C70">
        <w:rPr>
          <w:sz w:val="28"/>
          <w:szCs w:val="28"/>
        </w:rPr>
        <w:t xml:space="preserve"> </w:t>
      </w:r>
      <w:r w:rsidR="00601C70" w:rsidRPr="00601C70">
        <w:rPr>
          <w:sz w:val="28"/>
          <w:szCs w:val="28"/>
        </w:rPr>
        <w:t>о необходимости выдачи школьникам подтверждающих документов для участия в проекте</w:t>
      </w:r>
      <w:r w:rsidR="0069136E">
        <w:rPr>
          <w:sz w:val="28"/>
          <w:szCs w:val="28"/>
        </w:rPr>
        <w:t xml:space="preserve"> </w:t>
      </w:r>
      <w:r>
        <w:rPr>
          <w:sz w:val="28"/>
          <w:szCs w:val="28"/>
        </w:rPr>
        <w:t>до общеобразовательных организаций вашего муниципалитета</w:t>
      </w:r>
      <w:r w:rsidR="00FE7F1C">
        <w:rPr>
          <w:sz w:val="28"/>
          <w:szCs w:val="28"/>
        </w:rPr>
        <w:t>.</w:t>
      </w:r>
    </w:p>
    <w:p w:rsidR="00420959" w:rsidRPr="000B5D2B" w:rsidRDefault="00420959" w:rsidP="00B206C9">
      <w:pPr>
        <w:overflowPunct/>
        <w:autoSpaceDE/>
        <w:autoSpaceDN/>
        <w:adjustRightInd/>
        <w:spacing w:line="312" w:lineRule="auto"/>
        <w:ind w:firstLine="709"/>
        <w:jc w:val="both"/>
        <w:textAlignment w:val="auto"/>
        <w:rPr>
          <w:sz w:val="28"/>
          <w:szCs w:val="28"/>
        </w:rPr>
      </w:pPr>
      <w:r>
        <w:rPr>
          <w:sz w:val="28"/>
          <w:szCs w:val="28"/>
        </w:rPr>
        <w:t xml:space="preserve">Приложение: на </w:t>
      </w:r>
      <w:r w:rsidR="00007A4C">
        <w:rPr>
          <w:sz w:val="28"/>
          <w:szCs w:val="28"/>
        </w:rPr>
        <w:t>8</w:t>
      </w:r>
      <w:r w:rsidR="002C0FA7">
        <w:rPr>
          <w:sz w:val="28"/>
          <w:szCs w:val="28"/>
        </w:rPr>
        <w:t xml:space="preserve"> </w:t>
      </w:r>
      <w:r>
        <w:rPr>
          <w:sz w:val="28"/>
          <w:szCs w:val="28"/>
        </w:rPr>
        <w:t>л. в 1 экз.</w:t>
      </w:r>
    </w:p>
    <w:p w:rsidR="00F13024" w:rsidRDefault="00F13024" w:rsidP="00B206C9">
      <w:pPr>
        <w:overflowPunct/>
        <w:autoSpaceDE/>
        <w:autoSpaceDN/>
        <w:adjustRightInd/>
        <w:spacing w:line="312" w:lineRule="auto"/>
        <w:ind w:firstLine="709"/>
        <w:jc w:val="both"/>
        <w:textAlignment w:val="auto"/>
        <w:rPr>
          <w:sz w:val="28"/>
          <w:szCs w:val="28"/>
        </w:rPr>
      </w:pPr>
    </w:p>
    <w:p w:rsidR="008B1D49" w:rsidRDefault="008B1D49" w:rsidP="00226C62">
      <w:pPr>
        <w:overflowPunct/>
        <w:autoSpaceDE/>
        <w:autoSpaceDN/>
        <w:adjustRightInd/>
        <w:ind w:firstLine="709"/>
        <w:jc w:val="both"/>
        <w:textAlignment w:val="auto"/>
        <w:rPr>
          <w:sz w:val="28"/>
          <w:szCs w:val="28"/>
        </w:rPr>
      </w:pPr>
    </w:p>
    <w:p w:rsidR="00F13024" w:rsidRPr="00132BF2" w:rsidRDefault="00770C66"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Pr>
          <w:b/>
          <w:sz w:val="28"/>
          <w:szCs w:val="28"/>
        </w:rPr>
        <w:t>ь</w:t>
      </w:r>
      <w:r w:rsidR="00F13024">
        <w:rPr>
          <w:b/>
          <w:sz w:val="28"/>
          <w:szCs w:val="28"/>
        </w:rPr>
        <w:t xml:space="preserve"> министра</w:t>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sidR="0027335C">
        <w:rPr>
          <w:b/>
          <w:sz w:val="28"/>
          <w:szCs w:val="28"/>
        </w:rPr>
        <w:tab/>
      </w:r>
      <w:r>
        <w:rPr>
          <w:b/>
          <w:sz w:val="28"/>
          <w:szCs w:val="28"/>
        </w:rPr>
        <w:t xml:space="preserve">         </w:t>
      </w:r>
      <w:proofErr w:type="spellStart"/>
      <w:r>
        <w:rPr>
          <w:b/>
          <w:sz w:val="28"/>
          <w:szCs w:val="28"/>
        </w:rPr>
        <w:t>М.З.Закирова</w:t>
      </w:r>
      <w:proofErr w:type="spellEnd"/>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B206C9" w:rsidRDefault="00B206C9"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6B6F4E" w:rsidRDefault="006B6F4E" w:rsidP="00F13024">
      <w:pPr>
        <w:overflowPunct/>
        <w:autoSpaceDE/>
        <w:autoSpaceDN/>
        <w:adjustRightInd/>
        <w:jc w:val="both"/>
        <w:textAlignment w:val="auto"/>
        <w:rPr>
          <w:sz w:val="24"/>
          <w:szCs w:val="24"/>
        </w:rPr>
      </w:pPr>
    </w:p>
    <w:p w:rsidR="005805C0" w:rsidRDefault="005805C0"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267FF4" w:rsidRDefault="00267FF4" w:rsidP="00F13024">
      <w:pPr>
        <w:overflowPunct/>
        <w:autoSpaceDE/>
        <w:autoSpaceDN/>
        <w:adjustRightInd/>
        <w:jc w:val="both"/>
        <w:textAlignment w:val="auto"/>
        <w:rPr>
          <w:sz w:val="24"/>
          <w:szCs w:val="24"/>
        </w:rPr>
      </w:pPr>
    </w:p>
    <w:p w:rsidR="00021BA9" w:rsidRDefault="00021BA9" w:rsidP="00F13024">
      <w:pPr>
        <w:overflowPunct/>
        <w:autoSpaceDE/>
        <w:autoSpaceDN/>
        <w:adjustRightInd/>
        <w:jc w:val="both"/>
        <w:textAlignment w:val="auto"/>
        <w:rPr>
          <w:sz w:val="24"/>
          <w:szCs w:val="24"/>
        </w:rPr>
      </w:pPr>
    </w:p>
    <w:p w:rsidR="00F13024" w:rsidRPr="00132BF2" w:rsidRDefault="00B206C9" w:rsidP="00F13024">
      <w:pPr>
        <w:overflowPunct/>
        <w:autoSpaceDE/>
        <w:autoSpaceDN/>
        <w:adjustRightInd/>
        <w:jc w:val="both"/>
        <w:textAlignment w:val="auto"/>
        <w:rPr>
          <w:sz w:val="24"/>
          <w:szCs w:val="24"/>
        </w:rPr>
      </w:pPr>
      <w:proofErr w:type="spellStart"/>
      <w:r>
        <w:rPr>
          <w:sz w:val="24"/>
          <w:szCs w:val="24"/>
        </w:rPr>
        <w:t>А.</w:t>
      </w:r>
      <w:r w:rsidR="00F13024">
        <w:rPr>
          <w:sz w:val="24"/>
          <w:szCs w:val="24"/>
        </w:rPr>
        <w:t>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9B2519">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7A4C"/>
    <w:rsid w:val="00015B40"/>
    <w:rsid w:val="00021888"/>
    <w:rsid w:val="00021BA9"/>
    <w:rsid w:val="0002262E"/>
    <w:rsid w:val="00024607"/>
    <w:rsid w:val="00025A88"/>
    <w:rsid w:val="00036252"/>
    <w:rsid w:val="000424D3"/>
    <w:rsid w:val="00080C05"/>
    <w:rsid w:val="000B4411"/>
    <w:rsid w:val="000B5D2B"/>
    <w:rsid w:val="000D11C5"/>
    <w:rsid w:val="000E7250"/>
    <w:rsid w:val="0013715F"/>
    <w:rsid w:val="00144737"/>
    <w:rsid w:val="001634E0"/>
    <w:rsid w:val="00171CA9"/>
    <w:rsid w:val="001904DD"/>
    <w:rsid w:val="001B0A43"/>
    <w:rsid w:val="001F3861"/>
    <w:rsid w:val="001F752A"/>
    <w:rsid w:val="002047D4"/>
    <w:rsid w:val="0020683E"/>
    <w:rsid w:val="0022192C"/>
    <w:rsid w:val="00226C62"/>
    <w:rsid w:val="00236B55"/>
    <w:rsid w:val="002605A3"/>
    <w:rsid w:val="00267FF4"/>
    <w:rsid w:val="0027335C"/>
    <w:rsid w:val="002B0A1F"/>
    <w:rsid w:val="002C0FA7"/>
    <w:rsid w:val="002D452F"/>
    <w:rsid w:val="002D5A2F"/>
    <w:rsid w:val="002E0072"/>
    <w:rsid w:val="002E460B"/>
    <w:rsid w:val="002E4751"/>
    <w:rsid w:val="002F099B"/>
    <w:rsid w:val="00315895"/>
    <w:rsid w:val="00320C01"/>
    <w:rsid w:val="00342438"/>
    <w:rsid w:val="003521A3"/>
    <w:rsid w:val="00360ED5"/>
    <w:rsid w:val="00366544"/>
    <w:rsid w:val="00381754"/>
    <w:rsid w:val="003A7649"/>
    <w:rsid w:val="003D3786"/>
    <w:rsid w:val="004060CE"/>
    <w:rsid w:val="00414623"/>
    <w:rsid w:val="00420959"/>
    <w:rsid w:val="00426DF6"/>
    <w:rsid w:val="00447A4F"/>
    <w:rsid w:val="0045353B"/>
    <w:rsid w:val="004559BA"/>
    <w:rsid w:val="00460AB0"/>
    <w:rsid w:val="0047537A"/>
    <w:rsid w:val="00484836"/>
    <w:rsid w:val="004A4F3E"/>
    <w:rsid w:val="004B38AE"/>
    <w:rsid w:val="004D002C"/>
    <w:rsid w:val="004D1A91"/>
    <w:rsid w:val="004F0604"/>
    <w:rsid w:val="0050434F"/>
    <w:rsid w:val="00527526"/>
    <w:rsid w:val="00527D46"/>
    <w:rsid w:val="00534098"/>
    <w:rsid w:val="005574A7"/>
    <w:rsid w:val="005805C0"/>
    <w:rsid w:val="00585199"/>
    <w:rsid w:val="005A2E75"/>
    <w:rsid w:val="005B1064"/>
    <w:rsid w:val="005D3EB2"/>
    <w:rsid w:val="005D7930"/>
    <w:rsid w:val="005E33A5"/>
    <w:rsid w:val="00601C70"/>
    <w:rsid w:val="00621299"/>
    <w:rsid w:val="006620C8"/>
    <w:rsid w:val="006727A9"/>
    <w:rsid w:val="006747B0"/>
    <w:rsid w:val="0069136E"/>
    <w:rsid w:val="006A1DF2"/>
    <w:rsid w:val="006B6F4E"/>
    <w:rsid w:val="007052E9"/>
    <w:rsid w:val="00730319"/>
    <w:rsid w:val="0073609C"/>
    <w:rsid w:val="007514AD"/>
    <w:rsid w:val="007647F6"/>
    <w:rsid w:val="007674C4"/>
    <w:rsid w:val="00770C66"/>
    <w:rsid w:val="007A3E25"/>
    <w:rsid w:val="007D142D"/>
    <w:rsid w:val="007F52C6"/>
    <w:rsid w:val="00814204"/>
    <w:rsid w:val="0082048C"/>
    <w:rsid w:val="00826D93"/>
    <w:rsid w:val="00862191"/>
    <w:rsid w:val="00864B04"/>
    <w:rsid w:val="0089448B"/>
    <w:rsid w:val="008B1D49"/>
    <w:rsid w:val="008B3E19"/>
    <w:rsid w:val="008D3665"/>
    <w:rsid w:val="008E2FA8"/>
    <w:rsid w:val="00904A1E"/>
    <w:rsid w:val="00940CF4"/>
    <w:rsid w:val="009436AA"/>
    <w:rsid w:val="00945E70"/>
    <w:rsid w:val="00997996"/>
    <w:rsid w:val="009B2519"/>
    <w:rsid w:val="00A0786A"/>
    <w:rsid w:val="00A44982"/>
    <w:rsid w:val="00A92F44"/>
    <w:rsid w:val="00AA0E55"/>
    <w:rsid w:val="00AC01AE"/>
    <w:rsid w:val="00AD21B3"/>
    <w:rsid w:val="00AF5BEE"/>
    <w:rsid w:val="00B05B18"/>
    <w:rsid w:val="00B16ED7"/>
    <w:rsid w:val="00B206C9"/>
    <w:rsid w:val="00B25F1E"/>
    <w:rsid w:val="00B54BF8"/>
    <w:rsid w:val="00B618E1"/>
    <w:rsid w:val="00B64D74"/>
    <w:rsid w:val="00B74526"/>
    <w:rsid w:val="00BA01E5"/>
    <w:rsid w:val="00BD04CE"/>
    <w:rsid w:val="00BE1D98"/>
    <w:rsid w:val="00C11149"/>
    <w:rsid w:val="00C13B21"/>
    <w:rsid w:val="00C13B89"/>
    <w:rsid w:val="00C31866"/>
    <w:rsid w:val="00C47186"/>
    <w:rsid w:val="00C512E9"/>
    <w:rsid w:val="00C54C4B"/>
    <w:rsid w:val="00C61E57"/>
    <w:rsid w:val="00CC5E5D"/>
    <w:rsid w:val="00CD7810"/>
    <w:rsid w:val="00D07C6E"/>
    <w:rsid w:val="00D12B55"/>
    <w:rsid w:val="00D23F7B"/>
    <w:rsid w:val="00D334F5"/>
    <w:rsid w:val="00D403F9"/>
    <w:rsid w:val="00D4073B"/>
    <w:rsid w:val="00D67660"/>
    <w:rsid w:val="00D7134B"/>
    <w:rsid w:val="00D92F89"/>
    <w:rsid w:val="00D961EB"/>
    <w:rsid w:val="00DA18BD"/>
    <w:rsid w:val="00DA514E"/>
    <w:rsid w:val="00DB1275"/>
    <w:rsid w:val="00DB2C7A"/>
    <w:rsid w:val="00DF4B02"/>
    <w:rsid w:val="00DF61DB"/>
    <w:rsid w:val="00E243E4"/>
    <w:rsid w:val="00E24C9B"/>
    <w:rsid w:val="00E33328"/>
    <w:rsid w:val="00E36FAF"/>
    <w:rsid w:val="00E72D86"/>
    <w:rsid w:val="00E922EB"/>
    <w:rsid w:val="00E97453"/>
    <w:rsid w:val="00EC4EC7"/>
    <w:rsid w:val="00ED0BB6"/>
    <w:rsid w:val="00EF0377"/>
    <w:rsid w:val="00EF6D6E"/>
    <w:rsid w:val="00F13024"/>
    <w:rsid w:val="00F50096"/>
    <w:rsid w:val="00F50410"/>
    <w:rsid w:val="00FA6A5D"/>
    <w:rsid w:val="00FB7BF4"/>
    <w:rsid w:val="00FC574A"/>
    <w:rsid w:val="00FE7F1C"/>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51CE9"/>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FBE58-B555-4D67-8784-9B7C3E20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322</Words>
  <Characters>1841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11</cp:revision>
  <cp:lastPrinted>2022-10-04T09:19:00Z</cp:lastPrinted>
  <dcterms:created xsi:type="dcterms:W3CDTF">2023-07-31T09:36:00Z</dcterms:created>
  <dcterms:modified xsi:type="dcterms:W3CDTF">2023-07-31T10:03:00Z</dcterms:modified>
</cp:coreProperties>
</file>